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46" w:rsidRDefault="009D1746" w:rsidP="00611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746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E712D2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D17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AF6ABA">
        <w:rPr>
          <w:rFonts w:ascii="Times New Roman" w:hAnsi="Times New Roman"/>
          <w:b/>
          <w:u w:val="single"/>
        </w:rPr>
        <w:t>44</w:t>
      </w:r>
      <w:r w:rsidR="009D1746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 xml:space="preserve"> </w:t>
      </w:r>
      <w:r w:rsidR="00C828ED">
        <w:rPr>
          <w:rFonts w:ascii="Times New Roman" w:hAnsi="Times New Roman"/>
        </w:rPr>
        <w:t xml:space="preserve">от </w:t>
      </w:r>
      <w:r w:rsidR="00AF6ABA">
        <w:rPr>
          <w:rFonts w:ascii="Times New Roman" w:hAnsi="Times New Roman"/>
        </w:rPr>
        <w:t xml:space="preserve">26 </w:t>
      </w:r>
      <w:r w:rsidR="003E723B">
        <w:rPr>
          <w:rFonts w:ascii="Times New Roman" w:hAnsi="Times New Roman"/>
        </w:rPr>
        <w:t>апреля</w:t>
      </w:r>
      <w:r w:rsidR="00E37B04">
        <w:rPr>
          <w:rFonts w:ascii="Times New Roman" w:hAnsi="Times New Roman"/>
        </w:rPr>
        <w:t xml:space="preserve"> 2019 </w:t>
      </w:r>
      <w:r>
        <w:rPr>
          <w:rFonts w:ascii="Times New Roman" w:hAnsi="Times New Roman"/>
        </w:rPr>
        <w:t xml:space="preserve"> г           </w:t>
      </w:r>
      <w:r w:rsidR="007635AB">
        <w:rPr>
          <w:rFonts w:ascii="Times New Roman" w:hAnsi="Times New Roman"/>
        </w:rPr>
        <w:t xml:space="preserve"> </w:t>
      </w:r>
      <w:r w:rsidR="00403F97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7635AB" w:rsidRDefault="007635AB" w:rsidP="007635AB">
      <w:pPr>
        <w:rPr>
          <w:rStyle w:val="ac"/>
          <w:rFonts w:ascii="Times New Roman" w:hAnsi="Times New Roman"/>
          <w:b/>
          <w:color w:val="auto"/>
        </w:rPr>
      </w:pP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b/>
        </w:rPr>
        <w:tab/>
      </w:r>
      <w:r w:rsidRPr="009D1746">
        <w:rPr>
          <w:rFonts w:ascii="Times New Roman" w:hAnsi="Times New Roman"/>
          <w:b/>
          <w:i/>
        </w:rPr>
        <w:t>Отдел надзорной деятельности и профилактической</w:t>
      </w:r>
    </w:p>
    <w:p w:rsidR="009D1746" w:rsidRP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D1746">
        <w:rPr>
          <w:rFonts w:ascii="Times New Roman" w:hAnsi="Times New Roman"/>
          <w:b/>
          <w:i/>
        </w:rPr>
        <w:t xml:space="preserve"> работы по </w:t>
      </w:r>
      <w:proofErr w:type="spellStart"/>
      <w:r w:rsidRPr="009D1746">
        <w:rPr>
          <w:rFonts w:ascii="Times New Roman" w:hAnsi="Times New Roman"/>
          <w:b/>
          <w:i/>
        </w:rPr>
        <w:t>Черепановскому</w:t>
      </w:r>
      <w:proofErr w:type="spellEnd"/>
      <w:r w:rsidRPr="009D1746">
        <w:rPr>
          <w:rFonts w:ascii="Times New Roman" w:hAnsi="Times New Roman"/>
          <w:b/>
          <w:i/>
        </w:rPr>
        <w:t xml:space="preserve"> и </w:t>
      </w:r>
      <w:proofErr w:type="spellStart"/>
      <w:r w:rsidRPr="009D1746">
        <w:rPr>
          <w:rFonts w:ascii="Times New Roman" w:hAnsi="Times New Roman"/>
          <w:b/>
          <w:i/>
        </w:rPr>
        <w:t>Маслянинскому</w:t>
      </w:r>
      <w:proofErr w:type="spellEnd"/>
      <w:r w:rsidRPr="009D1746">
        <w:rPr>
          <w:rFonts w:ascii="Times New Roman" w:hAnsi="Times New Roman"/>
          <w:b/>
          <w:i/>
        </w:rPr>
        <w:t xml:space="preserve"> районам </w:t>
      </w:r>
    </w:p>
    <w:p w:rsidR="009D1746" w:rsidRDefault="009D1746" w:rsidP="009D174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D1746">
        <w:rPr>
          <w:rFonts w:ascii="Times New Roman" w:hAnsi="Times New Roman"/>
          <w:b/>
          <w:i/>
        </w:rPr>
        <w:t>Новосибирской области информирует</w:t>
      </w:r>
    </w:p>
    <w:p w:rsidR="00AF6ABA" w:rsidRPr="00AF6ABA" w:rsidRDefault="00AF6ABA" w:rsidP="00AF6A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6AB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Палы травы вне закона. После пожара в поселке </w:t>
      </w:r>
      <w:proofErr w:type="spellStart"/>
      <w:r w:rsidRPr="00AF6AB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Курундус</w:t>
      </w:r>
      <w:proofErr w:type="spellEnd"/>
      <w:r w:rsidRPr="00AF6AB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возбудили </w:t>
      </w:r>
      <w:proofErr w:type="gramStart"/>
      <w:r w:rsidRPr="00AF6AB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уголовное</w:t>
      </w:r>
      <w:proofErr w:type="gramEnd"/>
      <w:r w:rsidRPr="00AF6AB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 административные дела</w:t>
      </w:r>
    </w:p>
    <w:p w:rsidR="00AF6ABA" w:rsidRPr="000677B8" w:rsidRDefault="00AF6ABA" w:rsidP="00AF6AB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77B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B2CD086" wp14:editId="41487FB8">
            <wp:simplePos x="0" y="0"/>
            <wp:positionH relativeFrom="margin">
              <wp:posOffset>6985</wp:posOffset>
            </wp:positionH>
            <wp:positionV relativeFrom="margin">
              <wp:posOffset>2829560</wp:posOffset>
            </wp:positionV>
            <wp:extent cx="2916555" cy="1947545"/>
            <wp:effectExtent l="0" t="0" r="0" b="0"/>
            <wp:wrapSquare wrapText="bothSides"/>
            <wp:docPr id="1" name="Рисунок 1" descr="http://54.mchs.gov.ru/upload/site70/document_news/dVGj4sIQ37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4.mchs.gov.ru/upload/site70/document_news/dVGj4sIQ37-big-reduce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 xml:space="preserve">В Новосибирской области возбуждено уголовное дело </w:t>
      </w:r>
      <w:hyperlink r:id="rId10" w:history="1">
        <w:r w:rsidRPr="00AF6ABA">
          <w:rPr>
            <w:rFonts w:ascii="Times New Roman" w:eastAsia="Times New Roman" w:hAnsi="Times New Roman"/>
            <w:i/>
            <w:lang w:eastAsia="ru-RU"/>
          </w:rPr>
          <w:t>по факту пожара</w:t>
        </w:r>
      </w:hyperlink>
      <w:r w:rsidRPr="00AF6ABA">
        <w:rPr>
          <w:rFonts w:ascii="Times New Roman" w:eastAsia="Times New Roman" w:hAnsi="Times New Roman"/>
          <w:i/>
          <w:lang w:eastAsia="ru-RU"/>
        </w:rPr>
        <w:t xml:space="preserve"> в поселке </w:t>
      </w:r>
      <w:proofErr w:type="spellStart"/>
      <w:r w:rsidRPr="00AF6ABA">
        <w:rPr>
          <w:rFonts w:ascii="Times New Roman" w:eastAsia="Times New Roman" w:hAnsi="Times New Roman"/>
          <w:i/>
          <w:lang w:eastAsia="ru-RU"/>
        </w:rPr>
        <w:t>Курундус</w:t>
      </w:r>
      <w:proofErr w:type="spellEnd"/>
      <w:r w:rsidRPr="00AF6ABA">
        <w:rPr>
          <w:rFonts w:ascii="Times New Roman" w:eastAsia="Times New Roman" w:hAnsi="Times New Roman"/>
          <w:i/>
          <w:lang w:eastAsia="ru-RU"/>
        </w:rPr>
        <w:t xml:space="preserve"> </w:t>
      </w:r>
      <w:proofErr w:type="spellStart"/>
      <w:r w:rsidRPr="00AF6ABA">
        <w:rPr>
          <w:rFonts w:ascii="Times New Roman" w:eastAsia="Times New Roman" w:hAnsi="Times New Roman"/>
          <w:i/>
          <w:lang w:eastAsia="ru-RU"/>
        </w:rPr>
        <w:t>Тогучинского</w:t>
      </w:r>
      <w:proofErr w:type="spellEnd"/>
      <w:r w:rsidRPr="00AF6ABA">
        <w:rPr>
          <w:rFonts w:ascii="Times New Roman" w:eastAsia="Times New Roman" w:hAnsi="Times New Roman"/>
          <w:i/>
          <w:lang w:eastAsia="ru-RU"/>
        </w:rPr>
        <w:t xml:space="preserve"> района, возникшего из-за перехода пала травы. Кроме того, за нарушения требований пожарной безопасности заведены шесть административных дел. В отношении четырех граждан - за разведённые костры и палы травы, главы поселения и администрации сельского совета - за неорганизованную уборку территории от сухой растительности.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 xml:space="preserve">В минувший вторник пал травы приблизился к домам поселка </w:t>
      </w:r>
      <w:proofErr w:type="spellStart"/>
      <w:r w:rsidRPr="00AF6ABA">
        <w:rPr>
          <w:rFonts w:ascii="Times New Roman" w:eastAsia="Times New Roman" w:hAnsi="Times New Roman"/>
          <w:i/>
          <w:lang w:eastAsia="ru-RU"/>
        </w:rPr>
        <w:t>Курундус</w:t>
      </w:r>
      <w:proofErr w:type="spellEnd"/>
      <w:r w:rsidRPr="00AF6ABA">
        <w:rPr>
          <w:rFonts w:ascii="Times New Roman" w:eastAsia="Times New Roman" w:hAnsi="Times New Roman"/>
          <w:i/>
          <w:lang w:eastAsia="ru-RU"/>
        </w:rPr>
        <w:t xml:space="preserve"> и перекинулся на 7 строений. Огнем уничтожено семь строений, три из которых частные жилые дома.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 xml:space="preserve">«Пожар оставил без жилья три семьи, также сгорело четыре постройки. Виновника должны наказать по всей строгости закона. В настоящее время  возбуждено </w:t>
      </w:r>
      <w:hyperlink r:id="rId11" w:history="1">
        <w:r w:rsidRPr="00AF6ABA">
          <w:rPr>
            <w:rFonts w:ascii="Times New Roman" w:eastAsia="Times New Roman" w:hAnsi="Times New Roman"/>
            <w:i/>
            <w:lang w:eastAsia="ru-RU"/>
          </w:rPr>
          <w:t>уголовное дело</w:t>
        </w:r>
      </w:hyperlink>
      <w:r w:rsidRPr="00AF6ABA">
        <w:rPr>
          <w:rFonts w:ascii="Times New Roman" w:eastAsia="Times New Roman" w:hAnsi="Times New Roman"/>
          <w:i/>
          <w:lang w:eastAsia="ru-RU"/>
        </w:rPr>
        <w:t xml:space="preserve"> по признакам состава преступления, предусмотренного статьей 168 Уголовного кодекса России «Уничтожение или повреждение чужого имущества в крупном размере, совершенные путем неосторожного обращения с огнем или иными источниками повышенной опасности». Дознаватели МЧС проводят соответствующее расследование. Оценивается ущерб от пожара», - отметил начальник Главного управления МЧС России по Новосибирской области генерал-майор внутренней службы Виктор Орлов.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 xml:space="preserve">В Новосибирской области с начала пожароопасного сезона сотрудники МЧС России по Новосибирской области составили более 160 административных протоколов за палы травы, разведение костров и </w:t>
      </w:r>
      <w:proofErr w:type="spellStart"/>
      <w:r w:rsidRPr="00AF6ABA">
        <w:rPr>
          <w:rFonts w:ascii="Times New Roman" w:eastAsia="Times New Roman" w:hAnsi="Times New Roman"/>
          <w:i/>
          <w:lang w:eastAsia="ru-RU"/>
        </w:rPr>
        <w:t>неочистку</w:t>
      </w:r>
      <w:proofErr w:type="spellEnd"/>
      <w:r w:rsidRPr="00AF6ABA">
        <w:rPr>
          <w:rFonts w:ascii="Times New Roman" w:eastAsia="Times New Roman" w:hAnsi="Times New Roman"/>
          <w:i/>
          <w:lang w:eastAsia="ru-RU"/>
        </w:rPr>
        <w:t xml:space="preserve"> территории от сгораемого мусора и сухой растительности. В число тех, кого призвали к ответственности и оштрафовали за нарушения, попали юридические и должностные лица, а также незаконопослушные граждане, чьи действия представляют угрозу для населенных пунктов и жителей.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 xml:space="preserve">Больше всего нарушений выявлено в </w:t>
      </w:r>
      <w:proofErr w:type="spellStart"/>
      <w:r w:rsidRPr="00AF6ABA">
        <w:rPr>
          <w:rFonts w:ascii="Times New Roman" w:eastAsia="Times New Roman" w:hAnsi="Times New Roman"/>
          <w:i/>
          <w:lang w:eastAsia="ru-RU"/>
        </w:rPr>
        <w:t>Тогучинском</w:t>
      </w:r>
      <w:proofErr w:type="spellEnd"/>
      <w:r w:rsidRPr="00AF6ABA">
        <w:rPr>
          <w:rFonts w:ascii="Times New Roman" w:eastAsia="Times New Roman" w:hAnsi="Times New Roman"/>
          <w:i/>
          <w:lang w:eastAsia="ru-RU"/>
        </w:rPr>
        <w:t xml:space="preserve">, </w:t>
      </w:r>
      <w:proofErr w:type="spellStart"/>
      <w:r w:rsidRPr="00AF6ABA">
        <w:rPr>
          <w:rFonts w:ascii="Times New Roman" w:eastAsia="Times New Roman" w:hAnsi="Times New Roman"/>
          <w:i/>
          <w:lang w:eastAsia="ru-RU"/>
        </w:rPr>
        <w:t>Купинском</w:t>
      </w:r>
      <w:proofErr w:type="spellEnd"/>
      <w:r w:rsidRPr="00AF6ABA">
        <w:rPr>
          <w:rFonts w:ascii="Times New Roman" w:eastAsia="Times New Roman" w:hAnsi="Times New Roman"/>
          <w:i/>
          <w:lang w:eastAsia="ru-RU"/>
        </w:rPr>
        <w:t xml:space="preserve">, </w:t>
      </w:r>
      <w:proofErr w:type="spellStart"/>
      <w:r w:rsidRPr="00AF6ABA">
        <w:rPr>
          <w:rFonts w:ascii="Times New Roman" w:eastAsia="Times New Roman" w:hAnsi="Times New Roman"/>
          <w:i/>
          <w:lang w:eastAsia="ru-RU"/>
        </w:rPr>
        <w:t>Искитимском</w:t>
      </w:r>
      <w:proofErr w:type="spellEnd"/>
      <w:r w:rsidRPr="00AF6ABA">
        <w:rPr>
          <w:rFonts w:ascii="Times New Roman" w:eastAsia="Times New Roman" w:hAnsi="Times New Roman"/>
          <w:i/>
          <w:lang w:eastAsia="ru-RU"/>
        </w:rPr>
        <w:t xml:space="preserve"> и Здвинском районах.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b/>
          <w:bCs/>
          <w:i/>
          <w:lang w:eastAsia="ru-RU"/>
        </w:rPr>
        <w:t>Статья 168 УК РФ предполагает наказание: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> - штрафом в размере до ста двадцати тысяч рублей или в размере заработной платы или иного дохода осужденного за период до одного года;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>- обязательными работами на срок до четырехсот восьмидесяти часов;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>-  исправительными работами на срок до двух лет;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lastRenderedPageBreak/>
        <w:t>-  ограничением свободы на срок до одного года;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>- предупредительными работами на срок до одного года;</w:t>
      </w:r>
    </w:p>
    <w:p w:rsidR="00AF6ABA" w:rsidRPr="00AF6ABA" w:rsidRDefault="00AF6ABA" w:rsidP="00AF6ABA">
      <w:pPr>
        <w:jc w:val="both"/>
        <w:rPr>
          <w:rFonts w:ascii="Times New Roman" w:eastAsia="Times New Roman" w:hAnsi="Times New Roman"/>
          <w:i/>
          <w:lang w:eastAsia="ru-RU"/>
        </w:rPr>
      </w:pPr>
      <w:r w:rsidRPr="00AF6ABA">
        <w:rPr>
          <w:rFonts w:ascii="Times New Roman" w:eastAsia="Times New Roman" w:hAnsi="Times New Roman"/>
          <w:i/>
          <w:lang w:eastAsia="ru-RU"/>
        </w:rPr>
        <w:t>- лишением свободы на срок до одного года.</w:t>
      </w:r>
    </w:p>
    <w:p w:rsidR="00AF6ABA" w:rsidRPr="000677B8" w:rsidRDefault="00AF6ABA" w:rsidP="00AF6AB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6ABA" w:rsidRPr="00AF6ABA" w:rsidRDefault="00AF6ABA" w:rsidP="00AF6AB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Инспектор </w:t>
      </w:r>
      <w:proofErr w:type="spellStart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>ОНДиПР</w:t>
      </w:r>
      <w:proofErr w:type="spellEnd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по </w:t>
      </w:r>
      <w:proofErr w:type="spellStart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>Черепановскому</w:t>
      </w:r>
      <w:proofErr w:type="spellEnd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и </w:t>
      </w:r>
    </w:p>
    <w:p w:rsidR="00AF6ABA" w:rsidRPr="00AF6ABA" w:rsidRDefault="00AF6ABA" w:rsidP="00AF6AB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>Маслянинскому</w:t>
      </w:r>
      <w:proofErr w:type="spellEnd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районам Новосибирской области</w:t>
      </w:r>
    </w:p>
    <w:p w:rsidR="00AF6ABA" w:rsidRPr="00AF6ABA" w:rsidRDefault="00AF6ABA" w:rsidP="00AF6AB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>Кудаспаев</w:t>
      </w:r>
      <w:proofErr w:type="spellEnd"/>
      <w:r w:rsidRPr="00AF6A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Д.А.</w:t>
      </w:r>
    </w:p>
    <w:p w:rsidR="003E723B" w:rsidRDefault="003E723B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AF6ABA" w:rsidRPr="009D1746" w:rsidRDefault="00AF6ABA" w:rsidP="00AF6ABA">
      <w:pPr>
        <w:spacing w:after="0" w:line="240" w:lineRule="auto"/>
        <w:rPr>
          <w:rFonts w:ascii="Times New Roman" w:hAnsi="Times New Roman"/>
          <w:b/>
          <w:i/>
          <w:u w:val="single"/>
        </w:rPr>
      </w:pPr>
    </w:p>
    <w:tbl>
      <w:tblPr>
        <w:tblpPr w:leftFromText="180" w:rightFromText="180" w:bottomFromText="200" w:vertAnchor="text" w:horzAnchor="margin" w:tblpY="43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AF6ABA" w:rsidRPr="001A6878" w:rsidTr="00AF6ABA">
        <w:trPr>
          <w:trHeight w:val="126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BA" w:rsidRPr="001977FE" w:rsidRDefault="00AF6ABA" w:rsidP="00AF6ABA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AF6ABA" w:rsidRPr="001977FE" w:rsidRDefault="00AF6ABA" w:rsidP="00AF6AB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6ABA" w:rsidRPr="001977FE" w:rsidRDefault="00AF6ABA" w:rsidP="00AF6AB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AF6ABA" w:rsidRPr="001977FE" w:rsidRDefault="00AF6ABA" w:rsidP="00AF6AB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AF6ABA" w:rsidRPr="001977FE" w:rsidRDefault="00AF6ABA" w:rsidP="00AF6AB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BA" w:rsidRDefault="00AF6ABA" w:rsidP="00AF6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6ABA" w:rsidRPr="001977FE" w:rsidRDefault="00AF6ABA" w:rsidP="00AF6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ятилетка ул. Центральная 12 , </w:t>
            </w:r>
          </w:p>
          <w:p w:rsidR="00AF6ABA" w:rsidRPr="001977FE" w:rsidRDefault="00AF6ABA" w:rsidP="00AF6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BA" w:rsidRPr="001977FE" w:rsidRDefault="00AF6ABA" w:rsidP="00AF6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AF6ABA" w:rsidRPr="001977FE" w:rsidRDefault="00AF6ABA" w:rsidP="00AF6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6ABA" w:rsidRPr="001977FE" w:rsidRDefault="00AF6ABA" w:rsidP="00AF6AB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66DE" w:rsidRDefault="009A66DE" w:rsidP="00EE29DD">
      <w:pPr>
        <w:rPr>
          <w:rFonts w:ascii="Times New Roman" w:hAnsi="Times New Roman"/>
          <w:b/>
          <w:caps/>
        </w:rPr>
      </w:pPr>
    </w:p>
    <w:p w:rsidR="00FC2EB1" w:rsidRPr="006118FF" w:rsidRDefault="00FC2EB1" w:rsidP="006118FF">
      <w:pPr>
        <w:tabs>
          <w:tab w:val="left" w:pos="8465"/>
        </w:tabs>
        <w:rPr>
          <w:rFonts w:ascii="Times New Roman" w:hAnsi="Times New Roman"/>
        </w:rPr>
      </w:pPr>
      <w:bookmarkStart w:id="0" w:name="_GoBack"/>
      <w:bookmarkEnd w:id="0"/>
    </w:p>
    <w:sectPr w:rsidR="00FC2EB1" w:rsidRPr="006118FF" w:rsidSect="006118FF">
      <w:footerReference w:type="default" r:id="rId12"/>
      <w:pgSz w:w="11906" w:h="16838"/>
      <w:pgMar w:top="568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D2" w:rsidRDefault="00E712D2" w:rsidP="00523D35">
      <w:pPr>
        <w:spacing w:after="0" w:line="240" w:lineRule="auto"/>
      </w:pPr>
      <w:r>
        <w:separator/>
      </w:r>
    </w:p>
  </w:endnote>
  <w:endnote w:type="continuationSeparator" w:id="0">
    <w:p w:rsidR="00E712D2" w:rsidRDefault="00E712D2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ABA">
          <w:rPr>
            <w:noProof/>
          </w:rPr>
          <w:t>2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D2" w:rsidRDefault="00E712D2" w:rsidP="00523D35">
      <w:pPr>
        <w:spacing w:after="0" w:line="240" w:lineRule="auto"/>
      </w:pPr>
      <w:r>
        <w:separator/>
      </w:r>
    </w:p>
  </w:footnote>
  <w:footnote w:type="continuationSeparator" w:id="0">
    <w:p w:rsidR="00E712D2" w:rsidRDefault="00E712D2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50547EA7"/>
    <w:multiLevelType w:val="multilevel"/>
    <w:tmpl w:val="55E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1017FF"/>
    <w:rsid w:val="00194A6C"/>
    <w:rsid w:val="00224AB2"/>
    <w:rsid w:val="00257902"/>
    <w:rsid w:val="00280C79"/>
    <w:rsid w:val="002D2D73"/>
    <w:rsid w:val="002E1404"/>
    <w:rsid w:val="00311C9C"/>
    <w:rsid w:val="003413D8"/>
    <w:rsid w:val="00362CCC"/>
    <w:rsid w:val="003C5162"/>
    <w:rsid w:val="003E723B"/>
    <w:rsid w:val="00403F97"/>
    <w:rsid w:val="004509FF"/>
    <w:rsid w:val="00480704"/>
    <w:rsid w:val="0049595B"/>
    <w:rsid w:val="005124B3"/>
    <w:rsid w:val="00523D35"/>
    <w:rsid w:val="005F00C7"/>
    <w:rsid w:val="006118FF"/>
    <w:rsid w:val="00623A4C"/>
    <w:rsid w:val="007635AB"/>
    <w:rsid w:val="007A013C"/>
    <w:rsid w:val="008512D0"/>
    <w:rsid w:val="00880F61"/>
    <w:rsid w:val="00897917"/>
    <w:rsid w:val="008A5112"/>
    <w:rsid w:val="008D20E9"/>
    <w:rsid w:val="00980B4E"/>
    <w:rsid w:val="009A66DE"/>
    <w:rsid w:val="009C1D26"/>
    <w:rsid w:val="009D1746"/>
    <w:rsid w:val="00A069C3"/>
    <w:rsid w:val="00A231BD"/>
    <w:rsid w:val="00AB6E63"/>
    <w:rsid w:val="00AF6ABA"/>
    <w:rsid w:val="00C63AFB"/>
    <w:rsid w:val="00C828ED"/>
    <w:rsid w:val="00D8083F"/>
    <w:rsid w:val="00E3054F"/>
    <w:rsid w:val="00E37B04"/>
    <w:rsid w:val="00E70DA9"/>
    <w:rsid w:val="00E712D2"/>
    <w:rsid w:val="00EE29DD"/>
    <w:rsid w:val="00F21420"/>
    <w:rsid w:val="00FC2EB1"/>
    <w:rsid w:val="00FC52E7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54.mchs.gov.ru/pressroom/news/item/8043125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54.mchs.gov.ru/pressroom/news/item/804261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3BE6-7F55-4410-95BD-C16917C6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2019-04-26T11:18:00Z</cp:lastPrinted>
  <dcterms:created xsi:type="dcterms:W3CDTF">2018-01-17T11:26:00Z</dcterms:created>
  <dcterms:modified xsi:type="dcterms:W3CDTF">2019-04-26T11:18:00Z</dcterms:modified>
</cp:coreProperties>
</file>